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3F" w:rsidRDefault="00AC6C3F" w:rsidP="00AC6C3F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Руководитель </w:t>
      </w:r>
      <w:r>
        <w:rPr>
          <w:color w:val="000000"/>
          <w:sz w:val="21"/>
          <w:szCs w:val="21"/>
        </w:rPr>
        <w:t>-</w:t>
      </w:r>
      <w:r>
        <w:rPr>
          <w:rStyle w:val="apple-converted-space"/>
          <w:color w:val="000000"/>
          <w:sz w:val="21"/>
          <w:szCs w:val="21"/>
        </w:rPr>
        <w:t> </w:t>
      </w:r>
      <w:hyperlink r:id="rId5" w:tgtFrame="_blank" w:history="1">
        <w:r>
          <w:rPr>
            <w:rStyle w:val="a4"/>
            <w:color w:val="333366"/>
            <w:sz w:val="21"/>
            <w:szCs w:val="21"/>
          </w:rPr>
          <w:t>ИЛЬЯ ЕВГЕНЬЕВИЧ ПЕРВАКОВ</w:t>
        </w:r>
      </w:hyperlink>
    </w:p>
    <w:p w:rsidR="00AC6C3F" w:rsidRDefault="00AC6C3F" w:rsidP="00AC6C3F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AC6C3F" w:rsidRDefault="00AC6C3F" w:rsidP="00AC6C3F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</w:t>
      </w:r>
      <w:r>
        <w:rPr>
          <w:color w:val="000000"/>
          <w:sz w:val="21"/>
          <w:szCs w:val="21"/>
        </w:rPr>
        <w:t>: г. Сыктывкар, ул. Ленина, 73</w:t>
      </w:r>
    </w:p>
    <w:p w:rsidR="00AC6C3F" w:rsidRDefault="00AC6C3F" w:rsidP="00AC6C3F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</w:t>
      </w:r>
      <w:r>
        <w:rPr>
          <w:color w:val="000000"/>
          <w:sz w:val="21"/>
          <w:szCs w:val="21"/>
        </w:rPr>
        <w:t>.: (8212) 291-572</w:t>
      </w:r>
    </w:p>
    <w:p w:rsidR="00AC6C3F" w:rsidRDefault="00AC6C3F" w:rsidP="00AC6C3F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</w:t>
      </w:r>
      <w:r>
        <w:rPr>
          <w:color w:val="000000"/>
          <w:sz w:val="21"/>
          <w:szCs w:val="21"/>
        </w:rPr>
        <w:t>: (8212) 291-572</w:t>
      </w:r>
    </w:p>
    <w:p w:rsidR="00AC6C3F" w:rsidRDefault="00AC6C3F" w:rsidP="00AC6C3F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6" w:history="1">
        <w:r>
          <w:rPr>
            <w:rStyle w:val="a4"/>
            <w:color w:val="333366"/>
            <w:sz w:val="21"/>
            <w:szCs w:val="21"/>
          </w:rPr>
          <w:t>post@komirec.ru</w:t>
        </w:r>
      </w:hyperlink>
    </w:p>
    <w:p w:rsidR="00AC6C3F" w:rsidRDefault="00AC6C3F" w:rsidP="00AC6C3F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color w:val="000000"/>
          <w:sz w:val="21"/>
          <w:szCs w:val="21"/>
        </w:rPr>
        <w:t> </w:t>
      </w:r>
      <w:hyperlink r:id="rId7" w:tgtFrame="_blank" w:history="1">
        <w:r>
          <w:rPr>
            <w:rStyle w:val="a4"/>
            <w:color w:val="333366"/>
            <w:sz w:val="21"/>
            <w:szCs w:val="21"/>
          </w:rPr>
          <w:t>www.komirec.ru</w:t>
        </w:r>
      </w:hyperlink>
    </w:p>
    <w:p w:rsidR="00AC6C3F" w:rsidRDefault="00AC6C3F" w:rsidP="00AC6C3F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AC6C3F" w:rsidRDefault="00AC6C3F" w:rsidP="00AC6C3F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hyperlink r:id="rId8" w:tgtFrame="_blank" w:history="1">
        <w:r>
          <w:rPr>
            <w:rStyle w:val="a4"/>
            <w:color w:val="333366"/>
            <w:sz w:val="21"/>
            <w:szCs w:val="21"/>
          </w:rPr>
          <w:t>Положение о службе</w:t>
        </w:r>
      </w:hyperlink>
    </w:p>
    <w:p w:rsidR="00AC6C3F" w:rsidRDefault="00AC6C3F" w:rsidP="00AC6C3F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hyperlink r:id="rId9" w:tgtFrame="_blank" w:history="1">
        <w:r>
          <w:rPr>
            <w:rStyle w:val="a4"/>
            <w:color w:val="333366"/>
            <w:sz w:val="21"/>
            <w:szCs w:val="21"/>
          </w:rPr>
          <w:t>Структура службы</w:t>
        </w:r>
      </w:hyperlink>
    </w:p>
    <w:p w:rsidR="000B2CA4" w:rsidRDefault="000B2CA4">
      <w:bookmarkStart w:id="0" w:name="_GoBack"/>
      <w:bookmarkEnd w:id="0"/>
    </w:p>
    <w:sectPr w:rsidR="000B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69"/>
    <w:rsid w:val="000B2CA4"/>
    <w:rsid w:val="009B4669"/>
    <w:rsid w:val="00A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AC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6C3F"/>
    <w:rPr>
      <w:b/>
      <w:bCs/>
    </w:rPr>
  </w:style>
  <w:style w:type="character" w:customStyle="1" w:styleId="apple-converted-space">
    <w:name w:val="apple-converted-space"/>
    <w:basedOn w:val="a0"/>
    <w:rsid w:val="00AC6C3F"/>
  </w:style>
  <w:style w:type="character" w:styleId="a4">
    <w:name w:val="Hyperlink"/>
    <w:basedOn w:val="a0"/>
    <w:uiPriority w:val="99"/>
    <w:semiHidden/>
    <w:unhideWhenUsed/>
    <w:rsid w:val="00AC6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AC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6C3F"/>
    <w:rPr>
      <w:b/>
      <w:bCs/>
    </w:rPr>
  </w:style>
  <w:style w:type="character" w:customStyle="1" w:styleId="apple-converted-space">
    <w:name w:val="apple-converted-space"/>
    <w:basedOn w:val="a0"/>
    <w:rsid w:val="00AC6C3F"/>
  </w:style>
  <w:style w:type="character" w:styleId="a4">
    <w:name w:val="Hyperlink"/>
    <w:basedOn w:val="a0"/>
    <w:uiPriority w:val="99"/>
    <w:semiHidden/>
    <w:unhideWhenUsed/>
    <w:rsid w:val="00AC6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394/2012.08.14_%D0%9E%20%D1%81%D0%BB%D1%83%D0%B6%D0%B1%D0%B5%20%D0%BF%D0%BE%20%D1%82%D0%B0%D1%80%D0%B8%D1%84%D0%B0%D0%BC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irec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@komirec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omi.ru/top/org_isp/sluzh/sltar/b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omi.ru/content/394/2012.08.14_%D0%A1%D1%82%D1%80%D1%83%D0%BA%D1%82%D1%83%D1%80%D0%B0%20%D1%81%D0%BB%D1%83%D0%B6%D0%B1%D1%8B%20%D0%BF%D0%BE%20%D1%82%D0%B0%D1%80%D0%B8%D1%84%D0%B0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2012-10-22T05:27:00Z</dcterms:created>
  <dcterms:modified xsi:type="dcterms:W3CDTF">2012-10-22T05:27:00Z</dcterms:modified>
</cp:coreProperties>
</file>