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9135" w:type="dxa"/>
        <w:jc w:val="left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insideH w:val="single" w:sz="8" w:space="0" w:color="FFFFFF"/>
        </w:tblBorders>
        <w:tblCellMar>
          <w:top w:w="28" w:type="dxa"/>
          <w:left w:w="18" w:type="dxa"/>
          <w:bottom w:w="28" w:type="dxa"/>
          <w:right w:w="28" w:type="dxa"/>
        </w:tblCellMar>
      </w:tblPr>
      <w:tblGrid>
        <w:gridCol w:w="4399"/>
        <w:gridCol w:w="4736"/>
      </w:tblGrid>
      <w:tr>
        <w:trPr>
          <w:trHeight w:val="4253" w:hRule="atLeast"/>
        </w:trPr>
        <w:tc>
          <w:tcPr>
            <w:tcW w:w="43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insideH w:val="single" w:sz="8" w:space="0" w:color="FFFFFF"/>
            </w:tcBorders>
            <w:shd w:fill="auto" w:val="clear"/>
            <w:tcMar>
              <w:left w:w="18" w:type="dxa"/>
            </w:tcMar>
          </w:tcPr>
          <w:p>
            <w:pPr>
              <w:pStyle w:val="Style22"/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Государственное автономное учреждение</w:t>
            </w:r>
          </w:p>
          <w:p>
            <w:pPr>
              <w:pStyle w:val="Style22"/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Республики Коми</w:t>
            </w:r>
          </w:p>
          <w:p>
            <w:pPr>
              <w:pStyle w:val="Style22"/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 xml:space="preserve">«Дом дружбы народов </w:t>
            </w:r>
          </w:p>
          <w:p>
            <w:pPr>
              <w:pStyle w:val="Style22"/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Республики Коми»</w:t>
            </w:r>
          </w:p>
          <w:p>
            <w:pPr>
              <w:pStyle w:val="Style22"/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 xml:space="preserve">«Коми Республикаса </w:t>
            </w:r>
          </w:p>
          <w:p>
            <w:pPr>
              <w:pStyle w:val="Style22"/>
              <w:spacing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0"/>
              </w:rPr>
              <w:t>войтырлӧн ёртасян керка»</w:t>
            </w: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</w:p>
          <w:p>
            <w:pPr>
              <w:pStyle w:val="Style22"/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Коми Республикаса асшӧрлуна </w:t>
            </w:r>
          </w:p>
          <w:p>
            <w:pPr>
              <w:pStyle w:val="Style22"/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канму учреждение</w:t>
            </w:r>
          </w:p>
          <w:p>
            <w:pPr>
              <w:pStyle w:val="Style22"/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167000 г. Сыктывкар, ул. Ленина, стр.74</w:t>
            </w:r>
          </w:p>
          <w:p>
            <w:pPr>
              <w:pStyle w:val="Style22"/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тел. факс: (8212) 255-431, 255-430</w:t>
            </w:r>
          </w:p>
          <w:p>
            <w:pPr>
              <w:pStyle w:val="Style22"/>
              <w:spacing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lang w:val="de-DE"/>
              </w:rPr>
              <w:t>e</w:t>
            </w:r>
            <w:r>
              <w:rPr>
                <w:rFonts w:cs="Times New Roman" w:ascii="Times New Roman" w:hAnsi="Times New Roman"/>
                <w:color w:val="000000"/>
              </w:rPr>
              <w:t>-</w:t>
            </w:r>
            <w:r>
              <w:rPr>
                <w:rFonts w:cs="Times New Roman" w:ascii="Times New Roman" w:hAnsi="Times New Roman"/>
                <w:color w:val="000000"/>
                <w:lang w:val="de-DE"/>
              </w:rPr>
              <w:t>ma</w:t>
            </w:r>
            <w:r>
              <w:rPr>
                <w:rFonts w:cs="Times New Roman" w:ascii="Times New Roman" w:hAnsi="Times New Roman"/>
                <w:color w:val="000000"/>
              </w:rPr>
              <w:t>і</w:t>
            </w:r>
            <w:r>
              <w:rPr>
                <w:rFonts w:cs="Times New Roman" w:ascii="Times New Roman" w:hAnsi="Times New Roman"/>
                <w:color w:val="000000"/>
                <w:lang w:val="de-DE"/>
              </w:rPr>
              <w:t>l</w:t>
            </w:r>
            <w:r>
              <w:rPr>
                <w:rFonts w:cs="Times New Roman" w:ascii="Times New Roman" w:hAnsi="Times New Roman"/>
                <w:color w:val="000000"/>
              </w:rPr>
              <w:t xml:space="preserve">: </w:t>
            </w:r>
            <w:hyperlink r:id="rId2">
              <w:r>
                <w:rPr>
                  <w:rStyle w:val="Style15"/>
                  <w:rFonts w:cs="Times New Roman" w:ascii="Times New Roman" w:hAnsi="Times New Roman"/>
                  <w:color w:val="000000"/>
                  <w:highlight w:val="white"/>
                </w:rPr>
                <w:t>ddnrk@maіl.ru</w:t>
              </w:r>
            </w:hyperlink>
          </w:p>
          <w:p>
            <w:pPr>
              <w:pStyle w:val="Normal"/>
              <w:bidi w:val="0"/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№  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____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/____  от      _________</w:t>
            </w: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u w:val="single"/>
              </w:rPr>
              <w:t>2020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_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single"/>
              </w:rPr>
              <w:t>г.</w:t>
            </w:r>
          </w:p>
          <w:p>
            <w:pPr>
              <w:pStyle w:val="Normal"/>
              <w:bidi w:val="0"/>
              <w:spacing w:lineRule="auto" w:line="24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u w:val="none"/>
              </w:rPr>
              <w:t xml:space="preserve">На №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u w:val="single"/>
              </w:rPr>
              <w:t xml:space="preserve">0261 от 31.07.2020                                           </w:t>
            </w:r>
          </w:p>
        </w:tc>
        <w:tc>
          <w:tcPr>
            <w:tcW w:w="47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fill="auto" w:val="clear"/>
            <w:tcMar>
              <w:left w:w="18" w:type="dxa"/>
            </w:tcMar>
          </w:tcPr>
          <w:p>
            <w:pPr>
              <w:pStyle w:val="Style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Генеральному директору</w:t>
            </w:r>
          </w:p>
          <w:p>
            <w:pPr>
              <w:pStyle w:val="Style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«ДВК-Проект»</w:t>
            </w:r>
          </w:p>
          <w:p>
            <w:pPr>
              <w:pStyle w:val="Style22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Style22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П.В. Варягову</w:t>
            </w:r>
          </w:p>
          <w:p>
            <w:pPr>
              <w:pStyle w:val="Style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______________________</w:t>
            </w:r>
          </w:p>
          <w:p>
            <w:pPr>
              <w:pStyle w:val="Style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наб. Обводного Канала, д. 14, </w:t>
            </w:r>
          </w:p>
          <w:p>
            <w:pPr>
              <w:pStyle w:val="Style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лит. Д., офис 427,</w:t>
            </w:r>
          </w:p>
          <w:p>
            <w:pPr>
              <w:pStyle w:val="Style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г. Санкт-Петербург,</w:t>
            </w:r>
          </w:p>
          <w:p>
            <w:pPr>
              <w:pStyle w:val="Style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192019</w:t>
            </w:r>
          </w:p>
          <w:p>
            <w:pPr>
              <w:pStyle w:val="Style22"/>
              <w:spacing w:before="0" w:after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Style17"/>
        <w:spacing w:lineRule="auto" w:line="240" w:before="0" w:after="0"/>
        <w:contextualSpacing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Уважаемый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Павел Валентинович</w:t>
      </w:r>
      <w:r>
        <w:rPr>
          <w:rFonts w:cs="Times New Roman" w:ascii="Times New Roman" w:hAnsi="Times New Roman"/>
          <w:sz w:val="24"/>
          <w:szCs w:val="24"/>
        </w:rPr>
        <w:t>!</w:t>
      </w:r>
    </w:p>
    <w:p>
      <w:pPr>
        <w:pStyle w:val="Style17"/>
        <w:spacing w:lineRule="auto" w:line="240" w:before="0"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7"/>
        <w:widowControl/>
        <w:suppressAutoHyphens w:val="true"/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Бюро официального перевода государственного автономного учреждения Республики Коми «Дом дружбы народов Республики Коми» предоставляет Вам информацию о наименовании следующего географического объекта на коми языке:</w:t>
      </w:r>
    </w:p>
    <w:p>
      <w:pPr>
        <w:pStyle w:val="Style17"/>
        <w:widowControl/>
        <w:suppressAutoHyphens w:val="true"/>
        <w:bidi w:val="0"/>
        <w:spacing w:lineRule="auto" w:line="288" w:before="0" w:after="0"/>
        <w:ind w:left="0" w:right="0" w:firstLine="850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077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537"/>
        <w:gridCol w:w="4540"/>
      </w:tblGrid>
      <w:tr>
        <w:trPr/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река Гэрдъёль</w:t>
            </w:r>
          </w:p>
        </w:tc>
        <w:tc>
          <w:tcPr>
            <w:tcW w:w="4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pv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pv-RU"/>
              </w:rPr>
              <w:t>Гӧрдъёль ю</w:t>
            </w:r>
          </w:p>
        </w:tc>
      </w:tr>
      <w:tr>
        <w:trPr/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р. Гэрдъёль</w:t>
            </w:r>
          </w:p>
        </w:tc>
        <w:tc>
          <w:tcPr>
            <w:tcW w:w="4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pv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pv-RU"/>
              </w:rPr>
              <w:t>Гӧрдъёль ю</w:t>
            </w:r>
          </w:p>
        </w:tc>
      </w:tr>
    </w:tbl>
    <w:p>
      <w:pPr>
        <w:pStyle w:val="Style17"/>
        <w:spacing w:lineRule="auto" w:line="240" w:before="0" w:after="0"/>
        <w:ind w:left="0" w:right="0" w:firstLine="85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7"/>
        <w:spacing w:lineRule="auto" w:line="240" w:before="0" w:after="0"/>
        <w:ind w:left="0" w:right="0" w:firstLine="850"/>
        <w:contextualSpacing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Дополнительно сообщаем, что</w:t>
      </w:r>
      <w:r>
        <w:rPr>
          <w:rFonts w:eastAsia="Times New Roman" w:cs="Times New Roman" w:ascii="Times New Roman" w:hAnsi="Times New Roman"/>
          <w:sz w:val="24"/>
          <w:szCs w:val="24"/>
          <w:lang w:val="ru-RU" w:eastAsia="zh-CN" w:bidi="hi-IN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наименование данного географического объекта на русском языке пишется следующим образом: р. Гэрдъёль. </w:t>
      </w:r>
    </w:p>
    <w:p>
      <w:pPr>
        <w:pStyle w:val="Style17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Информация о наименовании географического объекта в электронном виде направлена по адресу: info@dvkp.ru. </w:t>
      </w:r>
    </w:p>
    <w:p>
      <w:pPr>
        <w:pStyle w:val="Style17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yle17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yle17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yle17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yle17"/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7"/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7"/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7"/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И.о. директора                                                                                                   М.А. Малыгин</w:t>
      </w:r>
    </w:p>
    <w:p>
      <w:pPr>
        <w:pStyle w:val="Style17"/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7"/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7"/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7"/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7"/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7"/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7"/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7"/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7"/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7"/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7"/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7"/>
        <w:spacing w:lineRule="auto" w:line="240" w:before="0" w:after="0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 xml:space="preserve">Матвеева Любовь Дмитриевна, </w:t>
      </w:r>
    </w:p>
    <w:p>
      <w:pPr>
        <w:pStyle w:val="Style17"/>
        <w:spacing w:lineRule="auto" w:line="240" w:before="0" w:after="0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perevod@fu-lab.ru,</w:t>
      </w:r>
    </w:p>
    <w:p>
      <w:pPr>
        <w:pStyle w:val="Normal"/>
        <w:widowControl w:val="false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Cs/>
          <w:sz w:val="20"/>
          <w:szCs w:val="20"/>
          <w:lang w:val="kpv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iCs/>
          <w:sz w:val="20"/>
          <w:szCs w:val="20"/>
          <w:lang w:val="kpv-RU" w:eastAsia="ru-RU"/>
        </w:rPr>
        <w:t xml:space="preserve">тел. 25-54-31 (доб. 543) </w:t>
      </w:r>
    </w:p>
    <w:p>
      <w:pPr>
        <w:pStyle w:val="Style17"/>
        <w:spacing w:lineRule="auto" w:line="240" w:before="0" w:after="0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sectPr>
      <w:type w:val="nextPage"/>
      <w:pgSz w:w="11906" w:h="16838"/>
      <w:pgMar w:left="1710" w:right="1121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200"/>
  <w:displayBackgroundShape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Liberation Serif;Times New Roman" w:hAnsi="Liberation Serif;Times New Roman" w:eastAsia="SimSun;宋体" w:cs="Mangal;Courier New"/>
      <w:color w:val="auto"/>
      <w:kern w:val="2"/>
      <w:sz w:val="24"/>
      <w:szCs w:val="24"/>
      <w:lang w:val="ru-RU" w:eastAsia="zh-CN" w:bidi="hi-I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;Courier New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1">
    <w:name w:val="Заголовок1"/>
    <w:basedOn w:val="Normal"/>
    <w:next w:val="Style17"/>
    <w:qFormat/>
    <w:pPr>
      <w:keepNext w:val="true"/>
      <w:spacing w:before="240" w:after="120"/>
    </w:pPr>
    <w:rPr>
      <w:rFonts w:ascii="Liberation Sans;Arial" w:hAnsi="Liberation Sans;Arial" w:eastAsia="Microsoft YaHei" w:cs="Mangal;Courier New"/>
      <w:sz w:val="28"/>
      <w:szCs w:val="28"/>
    </w:rPr>
  </w:style>
  <w:style w:type="paragraph" w:styleId="Style21">
    <w:name w:val="Название объекта"/>
    <w:basedOn w:val="Normal"/>
    <w:qFormat/>
    <w:pPr>
      <w:suppressLineNumbers/>
      <w:spacing w:before="120" w:after="120"/>
    </w:pPr>
    <w:rPr>
      <w:rFonts w:cs="Mangal;Courier New"/>
      <w:i/>
      <w:iCs/>
      <w:sz w:val="24"/>
      <w:szCs w:val="24"/>
    </w:rPr>
  </w:style>
  <w:style w:type="paragraph" w:styleId="11">
    <w:name w:val="Указатель1"/>
    <w:basedOn w:val="Normal"/>
    <w:qFormat/>
    <w:pPr>
      <w:suppressLineNumbers/>
    </w:pPr>
    <w:rPr>
      <w:rFonts w:cs="Mangal;Courier New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dnrk@mail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65</TotalTime>
  <Application>LibreOffice/5.4.3.2$Linux_x86 LibreOffice_project/92a7159f7e4af62137622921e809f8546db437e5</Application>
  <Pages>1</Pages>
  <Words>135</Words>
  <Characters>978</Characters>
  <CharactersWithSpaces>1238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2020-04-30T13:58:00Z</dcterms:created>
  <dc:creator>Пользователь Windows</dc:creator>
  <dc:description/>
  <dc:language>ru-RU</dc:language>
  <cp:lastModifiedBy>Olga  Isakova</cp:lastModifiedBy>
  <cp:lastPrinted>2020-08-03T15:23:00Z</cp:lastPrinted>
  <dcterms:modified xsi:type="dcterms:W3CDTF">2020-08-03T15:51:18Z</dcterms:modified>
  <cp:revision>11</cp:revision>
  <dc:subject/>
  <dc:title/>
</cp:coreProperties>
</file>